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2660"/>
        <w:gridCol w:w="4457"/>
        <w:gridCol w:w="2937"/>
      </w:tblGrid>
      <w:tr w:rsidR="00665A97" w:rsidTr="00BD36BC">
        <w:trPr>
          <w:cantSplit/>
          <w:trHeight w:val="288"/>
        </w:trPr>
        <w:tc>
          <w:tcPr>
            <w:tcW w:w="28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65A97" w:rsidRDefault="00665A97" w:rsidP="00BD36BC">
            <w:pPr>
              <w:keepNext/>
              <w:spacing w:after="0" w:line="240" w:lineRule="auto"/>
              <w:rPr>
                <w:rFonts w:ascii="Arial" w:eastAsia="Arial" w:hAnsi="Arial" w:cs="Arial"/>
                <w:b/>
                <w:sz w:val="16"/>
              </w:rPr>
            </w:pPr>
            <w:r>
              <w:rPr>
                <w:rFonts w:ascii="Arial" w:eastAsia="Arial" w:hAnsi="Arial" w:cs="Arial"/>
                <w:b/>
                <w:sz w:val="16"/>
              </w:rPr>
              <w:t>Officers:</w:t>
            </w:r>
          </w:p>
          <w:p w:rsidR="00665A97" w:rsidRDefault="00665A97" w:rsidP="00BD36BC">
            <w:pPr>
              <w:spacing w:after="0" w:line="240" w:lineRule="auto"/>
              <w:rPr>
                <w:rFonts w:ascii="Arial" w:eastAsia="Arial" w:hAnsi="Arial" w:cs="Arial"/>
                <w:sz w:val="16"/>
              </w:rPr>
            </w:pPr>
            <w:r>
              <w:rPr>
                <w:rFonts w:ascii="Arial" w:eastAsia="Arial" w:hAnsi="Arial" w:cs="Arial"/>
                <w:sz w:val="16"/>
              </w:rPr>
              <w:t>Jill Banks Barad, Pres., Res. 6</w:t>
            </w:r>
          </w:p>
          <w:p w:rsidR="00665A97" w:rsidRDefault="00665A97" w:rsidP="00BD36BC">
            <w:pPr>
              <w:spacing w:after="0" w:line="240" w:lineRule="auto"/>
              <w:rPr>
                <w:rFonts w:ascii="Arial" w:eastAsia="Arial" w:hAnsi="Arial" w:cs="Arial"/>
                <w:sz w:val="16"/>
              </w:rPr>
            </w:pPr>
            <w:r>
              <w:rPr>
                <w:rFonts w:ascii="Arial" w:eastAsia="Arial" w:hAnsi="Arial" w:cs="Arial"/>
                <w:sz w:val="16"/>
              </w:rPr>
              <w:t>Ron Ziff, 1</w:t>
            </w:r>
            <w:r>
              <w:rPr>
                <w:rFonts w:ascii="Arial" w:eastAsia="Arial" w:hAnsi="Arial" w:cs="Arial"/>
                <w:sz w:val="16"/>
                <w:vertAlign w:val="superscript"/>
              </w:rPr>
              <w:t>st</w:t>
            </w:r>
            <w:r>
              <w:rPr>
                <w:rFonts w:ascii="Arial" w:eastAsia="Arial" w:hAnsi="Arial" w:cs="Arial"/>
                <w:sz w:val="16"/>
              </w:rPr>
              <w:t xml:space="preserve"> Vice Pres. Bus 6</w:t>
            </w:r>
          </w:p>
          <w:p w:rsidR="00665A97" w:rsidRDefault="00665A97" w:rsidP="00BD36BC">
            <w:pPr>
              <w:spacing w:after="0" w:line="240" w:lineRule="auto"/>
              <w:rPr>
                <w:rFonts w:ascii="Arial" w:eastAsia="Arial" w:hAnsi="Arial" w:cs="Arial"/>
                <w:i/>
                <w:sz w:val="16"/>
              </w:rPr>
            </w:pPr>
            <w:r>
              <w:rPr>
                <w:rFonts w:ascii="Arial" w:eastAsia="Arial" w:hAnsi="Arial" w:cs="Arial"/>
                <w:sz w:val="16"/>
              </w:rPr>
              <w:t xml:space="preserve">Jay </w:t>
            </w:r>
            <w:proofErr w:type="spellStart"/>
            <w:r>
              <w:rPr>
                <w:rFonts w:ascii="Arial" w:eastAsia="Arial" w:hAnsi="Arial" w:cs="Arial"/>
                <w:sz w:val="16"/>
              </w:rPr>
              <w:t>Beeber</w:t>
            </w:r>
            <w:proofErr w:type="spellEnd"/>
            <w:r>
              <w:rPr>
                <w:rFonts w:ascii="Arial" w:eastAsia="Arial" w:hAnsi="Arial" w:cs="Arial"/>
                <w:sz w:val="16"/>
              </w:rPr>
              <w:t>,  2</w:t>
            </w:r>
            <w:r>
              <w:rPr>
                <w:rFonts w:ascii="Arial" w:eastAsia="Arial" w:hAnsi="Arial" w:cs="Arial"/>
                <w:sz w:val="16"/>
                <w:vertAlign w:val="superscript"/>
              </w:rPr>
              <w:t>nd</w:t>
            </w:r>
            <w:r>
              <w:rPr>
                <w:rFonts w:ascii="Arial" w:eastAsia="Arial" w:hAnsi="Arial" w:cs="Arial"/>
                <w:sz w:val="16"/>
              </w:rPr>
              <w:t xml:space="preserve"> VP, Res. 7</w:t>
            </w:r>
          </w:p>
          <w:p w:rsidR="00665A97" w:rsidRDefault="00665A97" w:rsidP="00BD36BC">
            <w:pPr>
              <w:spacing w:after="0" w:line="240" w:lineRule="auto"/>
              <w:rPr>
                <w:rFonts w:ascii="Arial" w:eastAsia="Arial" w:hAnsi="Arial" w:cs="Arial"/>
                <w:sz w:val="16"/>
              </w:rPr>
            </w:pPr>
            <w:r>
              <w:rPr>
                <w:rFonts w:ascii="Arial" w:eastAsia="Arial" w:hAnsi="Arial" w:cs="Arial"/>
                <w:sz w:val="16"/>
              </w:rPr>
              <w:t xml:space="preserve">Howard </w:t>
            </w:r>
            <w:proofErr w:type="spellStart"/>
            <w:r>
              <w:rPr>
                <w:rFonts w:ascii="Arial" w:eastAsia="Arial" w:hAnsi="Arial" w:cs="Arial"/>
                <w:sz w:val="16"/>
              </w:rPr>
              <w:t>Katchen</w:t>
            </w:r>
            <w:proofErr w:type="spellEnd"/>
            <w:r>
              <w:rPr>
                <w:rFonts w:ascii="Arial" w:eastAsia="Arial" w:hAnsi="Arial" w:cs="Arial"/>
                <w:sz w:val="16"/>
              </w:rPr>
              <w:t>, Treas. Res.3</w:t>
            </w:r>
          </w:p>
          <w:p w:rsidR="00665A97" w:rsidRDefault="00665A97" w:rsidP="00BD36BC">
            <w:pPr>
              <w:spacing w:after="0" w:line="240" w:lineRule="auto"/>
              <w:rPr>
                <w:rFonts w:ascii="Arial" w:eastAsia="Arial" w:hAnsi="Arial" w:cs="Arial"/>
                <w:sz w:val="16"/>
              </w:rPr>
            </w:pPr>
            <w:r>
              <w:rPr>
                <w:rFonts w:ascii="Arial" w:eastAsia="Arial" w:hAnsi="Arial" w:cs="Arial"/>
                <w:sz w:val="16"/>
              </w:rPr>
              <w:t>Sue Steinberg, Secy. Bus. 4</w:t>
            </w:r>
          </w:p>
          <w:p w:rsidR="00665A97" w:rsidRDefault="00665A97" w:rsidP="00BD36BC">
            <w:pPr>
              <w:spacing w:after="0" w:line="240" w:lineRule="auto"/>
              <w:rPr>
                <w:rFonts w:ascii="Arial" w:eastAsia="Arial" w:hAnsi="Arial" w:cs="Arial"/>
                <w:b/>
                <w:sz w:val="16"/>
              </w:rPr>
            </w:pPr>
          </w:p>
          <w:p w:rsidR="00665A97" w:rsidRDefault="00665A97" w:rsidP="00BD36BC">
            <w:pPr>
              <w:spacing w:after="0" w:line="240" w:lineRule="auto"/>
              <w:rPr>
                <w:rFonts w:ascii="Arial" w:eastAsia="Arial" w:hAnsi="Arial" w:cs="Arial"/>
                <w:b/>
                <w:sz w:val="16"/>
              </w:rPr>
            </w:pPr>
            <w:r>
              <w:rPr>
                <w:rFonts w:ascii="Arial" w:eastAsia="Arial" w:hAnsi="Arial" w:cs="Arial"/>
                <w:b/>
                <w:sz w:val="16"/>
              </w:rPr>
              <w:t>Board Members:</w:t>
            </w:r>
          </w:p>
          <w:p w:rsidR="00665A97" w:rsidRDefault="00665A97" w:rsidP="00BD36BC">
            <w:pPr>
              <w:spacing w:after="0" w:line="240" w:lineRule="auto"/>
              <w:rPr>
                <w:rFonts w:ascii="Arial" w:eastAsia="Arial" w:hAnsi="Arial" w:cs="Arial"/>
                <w:sz w:val="16"/>
              </w:rPr>
            </w:pPr>
            <w:r>
              <w:rPr>
                <w:rFonts w:ascii="Arial" w:eastAsia="Arial" w:hAnsi="Arial" w:cs="Arial"/>
                <w:sz w:val="16"/>
              </w:rPr>
              <w:t>Michael  Garrett, Res.1</w:t>
            </w:r>
          </w:p>
          <w:p w:rsidR="00665A97" w:rsidRDefault="00665A97" w:rsidP="00BD36BC">
            <w:pPr>
              <w:spacing w:after="0" w:line="240" w:lineRule="auto"/>
              <w:rPr>
                <w:rFonts w:ascii="Arial" w:eastAsia="Arial" w:hAnsi="Arial" w:cs="Arial"/>
                <w:sz w:val="16"/>
              </w:rPr>
            </w:pPr>
            <w:r>
              <w:rPr>
                <w:rFonts w:ascii="Arial" w:eastAsia="Arial" w:hAnsi="Arial" w:cs="Arial"/>
                <w:sz w:val="16"/>
              </w:rPr>
              <w:t>vacant, Bus.1</w:t>
            </w:r>
          </w:p>
          <w:p w:rsidR="00665A97" w:rsidRDefault="00665A97" w:rsidP="00BD36BC">
            <w:pPr>
              <w:spacing w:after="0" w:line="240" w:lineRule="auto"/>
              <w:rPr>
                <w:rFonts w:ascii="Arial" w:eastAsia="Arial" w:hAnsi="Arial" w:cs="Arial"/>
                <w:sz w:val="16"/>
              </w:rPr>
            </w:pPr>
            <w:r>
              <w:rPr>
                <w:rFonts w:ascii="Arial" w:eastAsia="Arial" w:hAnsi="Arial" w:cs="Arial"/>
                <w:sz w:val="16"/>
              </w:rPr>
              <w:t xml:space="preserve">Carolyn </w:t>
            </w:r>
            <w:proofErr w:type="spellStart"/>
            <w:r>
              <w:rPr>
                <w:rFonts w:ascii="Arial" w:eastAsia="Arial" w:hAnsi="Arial" w:cs="Arial"/>
                <w:sz w:val="16"/>
              </w:rPr>
              <w:t>Casavan</w:t>
            </w:r>
            <w:proofErr w:type="spellEnd"/>
            <w:r>
              <w:rPr>
                <w:rFonts w:ascii="Arial" w:eastAsia="Arial" w:hAnsi="Arial" w:cs="Arial"/>
                <w:sz w:val="16"/>
              </w:rPr>
              <w:t>, CI-1</w:t>
            </w:r>
          </w:p>
          <w:p w:rsidR="00665A97" w:rsidRDefault="00665A97" w:rsidP="00BD36BC">
            <w:pPr>
              <w:spacing w:after="0" w:line="240" w:lineRule="auto"/>
              <w:rPr>
                <w:rFonts w:ascii="Arial" w:eastAsia="Arial" w:hAnsi="Arial" w:cs="Arial"/>
                <w:sz w:val="16"/>
              </w:rPr>
            </w:pPr>
            <w:r>
              <w:rPr>
                <w:rFonts w:ascii="Arial" w:eastAsia="Arial" w:hAnsi="Arial" w:cs="Arial"/>
                <w:sz w:val="16"/>
              </w:rPr>
              <w:t>Tom Capps, Res-2</w:t>
            </w:r>
          </w:p>
          <w:p w:rsidR="00665A97" w:rsidRDefault="00357631" w:rsidP="00BD36BC">
            <w:pPr>
              <w:spacing w:after="0" w:line="240" w:lineRule="auto"/>
              <w:rPr>
                <w:rFonts w:ascii="Arial" w:eastAsia="Arial" w:hAnsi="Arial" w:cs="Arial"/>
                <w:sz w:val="16"/>
              </w:rPr>
            </w:pPr>
            <w:proofErr w:type="gramStart"/>
            <w:r>
              <w:rPr>
                <w:rFonts w:ascii="Arial" w:eastAsia="Arial" w:hAnsi="Arial" w:cs="Arial"/>
                <w:sz w:val="16"/>
              </w:rPr>
              <w:t>Louis</w:t>
            </w:r>
            <w:r w:rsidR="00A86F0D">
              <w:rPr>
                <w:rFonts w:ascii="Arial" w:eastAsia="Arial" w:hAnsi="Arial" w:cs="Arial"/>
                <w:sz w:val="16"/>
              </w:rPr>
              <w:t xml:space="preserve">  </w:t>
            </w:r>
            <w:proofErr w:type="spellStart"/>
            <w:r>
              <w:rPr>
                <w:rFonts w:ascii="Arial" w:eastAsia="Arial" w:hAnsi="Arial" w:cs="Arial"/>
                <w:sz w:val="16"/>
              </w:rPr>
              <w:t>Schillace</w:t>
            </w:r>
            <w:proofErr w:type="spellEnd"/>
            <w:proofErr w:type="gramEnd"/>
            <w:r w:rsidR="00665A97">
              <w:rPr>
                <w:rFonts w:ascii="Arial" w:eastAsia="Arial" w:hAnsi="Arial" w:cs="Arial"/>
                <w:sz w:val="16"/>
              </w:rPr>
              <w:t>, Bus. 2</w:t>
            </w:r>
            <w:r w:rsidR="00665A97">
              <w:rPr>
                <w:rFonts w:ascii="Arial" w:eastAsia="Arial" w:hAnsi="Arial" w:cs="Arial"/>
                <w:sz w:val="16"/>
              </w:rPr>
              <w:br/>
              <w:t>vacant, CI-2</w:t>
            </w:r>
          </w:p>
          <w:p w:rsidR="00665A97" w:rsidRDefault="00665A97" w:rsidP="00BD36BC">
            <w:pPr>
              <w:spacing w:after="0" w:line="240" w:lineRule="auto"/>
              <w:rPr>
                <w:rFonts w:ascii="Arial" w:eastAsia="Arial" w:hAnsi="Arial" w:cs="Arial"/>
                <w:sz w:val="16"/>
              </w:rPr>
            </w:pPr>
            <w:r>
              <w:rPr>
                <w:rFonts w:ascii="Arial" w:eastAsia="Arial" w:hAnsi="Arial" w:cs="Arial"/>
                <w:sz w:val="16"/>
              </w:rPr>
              <w:t xml:space="preserve">Raphael </w:t>
            </w:r>
            <w:proofErr w:type="spellStart"/>
            <w:r>
              <w:rPr>
                <w:rFonts w:ascii="Arial" w:eastAsia="Arial" w:hAnsi="Arial" w:cs="Arial"/>
                <w:sz w:val="16"/>
              </w:rPr>
              <w:t>Morozov</w:t>
            </w:r>
            <w:proofErr w:type="spellEnd"/>
            <w:r>
              <w:rPr>
                <w:rFonts w:ascii="Arial" w:eastAsia="Arial" w:hAnsi="Arial" w:cs="Arial"/>
                <w:sz w:val="16"/>
              </w:rPr>
              <w:t xml:space="preserve">, Bus.3 </w:t>
            </w:r>
          </w:p>
          <w:p w:rsidR="00665A97" w:rsidRDefault="00665A97" w:rsidP="00BD36BC">
            <w:pPr>
              <w:spacing w:after="0" w:line="240" w:lineRule="auto"/>
              <w:rPr>
                <w:rFonts w:ascii="Arial" w:eastAsia="Arial" w:hAnsi="Arial" w:cs="Arial"/>
                <w:sz w:val="16"/>
              </w:rPr>
            </w:pPr>
            <w:r>
              <w:rPr>
                <w:rFonts w:ascii="Arial" w:eastAsia="Arial" w:hAnsi="Arial" w:cs="Arial"/>
                <w:sz w:val="16"/>
              </w:rPr>
              <w:t xml:space="preserve">Richard </w:t>
            </w:r>
            <w:proofErr w:type="spellStart"/>
            <w:r>
              <w:rPr>
                <w:rFonts w:ascii="Arial" w:eastAsia="Arial" w:hAnsi="Arial" w:cs="Arial"/>
                <w:sz w:val="16"/>
              </w:rPr>
              <w:t>Marciniak</w:t>
            </w:r>
            <w:proofErr w:type="spellEnd"/>
            <w:r>
              <w:rPr>
                <w:rFonts w:ascii="Arial" w:eastAsia="Arial" w:hAnsi="Arial" w:cs="Arial"/>
                <w:sz w:val="16"/>
              </w:rPr>
              <w:t>, CI-3</w:t>
            </w:r>
          </w:p>
          <w:p w:rsidR="00665A97" w:rsidRDefault="00665A97" w:rsidP="00BD36BC">
            <w:pPr>
              <w:spacing w:after="0" w:line="240" w:lineRule="auto"/>
              <w:rPr>
                <w:rFonts w:ascii="Arial" w:eastAsia="Arial" w:hAnsi="Arial" w:cs="Arial"/>
                <w:sz w:val="16"/>
              </w:rPr>
            </w:pPr>
            <w:r>
              <w:rPr>
                <w:rFonts w:ascii="Arial" w:eastAsia="Arial" w:hAnsi="Arial" w:cs="Arial"/>
                <w:sz w:val="16"/>
              </w:rPr>
              <w:t xml:space="preserve">Lisa </w:t>
            </w:r>
            <w:proofErr w:type="spellStart"/>
            <w:r>
              <w:rPr>
                <w:rFonts w:ascii="Arial" w:eastAsia="Arial" w:hAnsi="Arial" w:cs="Arial"/>
                <w:sz w:val="16"/>
              </w:rPr>
              <w:t>Petrus</w:t>
            </w:r>
            <w:proofErr w:type="spellEnd"/>
            <w:r>
              <w:rPr>
                <w:rFonts w:ascii="Arial" w:eastAsia="Arial" w:hAnsi="Arial" w:cs="Arial"/>
                <w:sz w:val="16"/>
              </w:rPr>
              <w:t>, Res. 4</w:t>
            </w:r>
          </w:p>
          <w:p w:rsidR="00665A97" w:rsidRDefault="00665A97" w:rsidP="00BD36BC">
            <w:pPr>
              <w:spacing w:after="0" w:line="240" w:lineRule="auto"/>
              <w:rPr>
                <w:rFonts w:ascii="Arial" w:eastAsia="Arial" w:hAnsi="Arial" w:cs="Arial"/>
                <w:sz w:val="16"/>
              </w:rPr>
            </w:pPr>
            <w:proofErr w:type="spellStart"/>
            <w:r>
              <w:rPr>
                <w:rFonts w:ascii="Arial" w:eastAsia="Arial" w:hAnsi="Arial" w:cs="Arial"/>
                <w:sz w:val="16"/>
              </w:rPr>
              <w:t>Sidonia</w:t>
            </w:r>
            <w:proofErr w:type="spellEnd"/>
            <w:r>
              <w:rPr>
                <w:rFonts w:ascii="Arial" w:eastAsia="Arial" w:hAnsi="Arial" w:cs="Arial"/>
                <w:sz w:val="16"/>
              </w:rPr>
              <w:t xml:space="preserve"> Lax, CI-4</w:t>
            </w:r>
          </w:p>
          <w:p w:rsidR="00665A97" w:rsidRDefault="00665A97" w:rsidP="00BD36BC">
            <w:pPr>
              <w:spacing w:after="0" w:line="240" w:lineRule="auto"/>
              <w:rPr>
                <w:rFonts w:ascii="Arial" w:eastAsia="Arial" w:hAnsi="Arial" w:cs="Arial"/>
                <w:sz w:val="16"/>
              </w:rPr>
            </w:pPr>
            <w:r>
              <w:rPr>
                <w:rFonts w:ascii="Arial" w:eastAsia="Arial" w:hAnsi="Arial" w:cs="Arial"/>
                <w:sz w:val="16"/>
              </w:rPr>
              <w:t xml:space="preserve">Mohammed </w:t>
            </w:r>
            <w:proofErr w:type="spellStart"/>
            <w:r>
              <w:rPr>
                <w:rFonts w:ascii="Arial" w:eastAsia="Arial" w:hAnsi="Arial" w:cs="Arial"/>
                <w:sz w:val="16"/>
              </w:rPr>
              <w:t>Felo</w:t>
            </w:r>
            <w:proofErr w:type="spellEnd"/>
            <w:r>
              <w:rPr>
                <w:rFonts w:ascii="Arial" w:eastAsia="Arial" w:hAnsi="Arial" w:cs="Arial"/>
                <w:sz w:val="16"/>
              </w:rPr>
              <w:t>, Res-5</w:t>
            </w:r>
          </w:p>
          <w:p w:rsidR="00665A97" w:rsidRDefault="00665A97" w:rsidP="00BD36BC">
            <w:pPr>
              <w:spacing w:after="0" w:line="240" w:lineRule="auto"/>
              <w:rPr>
                <w:rFonts w:ascii="Arial" w:eastAsia="Arial" w:hAnsi="Arial" w:cs="Arial"/>
                <w:sz w:val="16"/>
              </w:rPr>
            </w:pPr>
            <w:r>
              <w:rPr>
                <w:rFonts w:ascii="Arial" w:eastAsia="Arial" w:hAnsi="Arial" w:cs="Arial"/>
                <w:sz w:val="16"/>
              </w:rPr>
              <w:t>vacant, Bus-5</w:t>
            </w:r>
          </w:p>
          <w:p w:rsidR="00665A97" w:rsidRDefault="00665A97" w:rsidP="00BD36BC">
            <w:pPr>
              <w:spacing w:after="0" w:line="240" w:lineRule="auto"/>
              <w:rPr>
                <w:rFonts w:ascii="Arial" w:eastAsia="Arial" w:hAnsi="Arial" w:cs="Arial"/>
                <w:sz w:val="16"/>
              </w:rPr>
            </w:pPr>
            <w:r>
              <w:rPr>
                <w:rFonts w:ascii="Arial" w:eastAsia="Arial" w:hAnsi="Arial" w:cs="Arial"/>
                <w:sz w:val="16"/>
              </w:rPr>
              <w:t xml:space="preserve">Sherry </w:t>
            </w:r>
            <w:proofErr w:type="spellStart"/>
            <w:r>
              <w:rPr>
                <w:rFonts w:ascii="Arial" w:eastAsia="Arial" w:hAnsi="Arial" w:cs="Arial"/>
                <w:sz w:val="16"/>
              </w:rPr>
              <w:t>Revord</w:t>
            </w:r>
            <w:proofErr w:type="spellEnd"/>
            <w:r>
              <w:rPr>
                <w:rFonts w:ascii="Arial" w:eastAsia="Arial" w:hAnsi="Arial" w:cs="Arial"/>
                <w:sz w:val="16"/>
              </w:rPr>
              <w:t>, CI-5</w:t>
            </w:r>
          </w:p>
          <w:p w:rsidR="00665A97" w:rsidRDefault="00665A97" w:rsidP="00BD36BC">
            <w:pPr>
              <w:spacing w:after="0" w:line="240" w:lineRule="auto"/>
              <w:rPr>
                <w:rFonts w:ascii="Arial" w:eastAsia="Arial" w:hAnsi="Arial" w:cs="Arial"/>
                <w:sz w:val="16"/>
              </w:rPr>
            </w:pPr>
            <w:r>
              <w:rPr>
                <w:rFonts w:ascii="Arial" w:eastAsia="Arial" w:hAnsi="Arial" w:cs="Arial"/>
                <w:sz w:val="16"/>
              </w:rPr>
              <w:t>vacant, CI-6</w:t>
            </w:r>
          </w:p>
          <w:p w:rsidR="00665A97" w:rsidRDefault="00665A97" w:rsidP="00BD36BC">
            <w:pPr>
              <w:spacing w:after="0" w:line="240" w:lineRule="auto"/>
              <w:rPr>
                <w:rFonts w:ascii="Arial" w:eastAsia="Arial" w:hAnsi="Arial" w:cs="Arial"/>
                <w:sz w:val="16"/>
              </w:rPr>
            </w:pPr>
            <w:r>
              <w:rPr>
                <w:rFonts w:ascii="Arial" w:eastAsia="Arial" w:hAnsi="Arial" w:cs="Arial"/>
                <w:sz w:val="16"/>
              </w:rPr>
              <w:t xml:space="preserve">Neal </w:t>
            </w:r>
            <w:proofErr w:type="spellStart"/>
            <w:r>
              <w:rPr>
                <w:rFonts w:ascii="Arial" w:eastAsia="Arial" w:hAnsi="Arial" w:cs="Arial"/>
                <w:sz w:val="16"/>
              </w:rPr>
              <w:t>Roden</w:t>
            </w:r>
            <w:proofErr w:type="spellEnd"/>
            <w:r>
              <w:rPr>
                <w:rFonts w:ascii="Arial" w:eastAsia="Arial" w:hAnsi="Arial" w:cs="Arial"/>
                <w:sz w:val="16"/>
              </w:rPr>
              <w:t>, Bus-7</w:t>
            </w:r>
          </w:p>
          <w:p w:rsidR="00665A97" w:rsidRDefault="00665A97" w:rsidP="00BD36BC">
            <w:pPr>
              <w:spacing w:after="0" w:line="240" w:lineRule="auto"/>
            </w:pPr>
            <w:r>
              <w:rPr>
                <w:rFonts w:ascii="Arial" w:eastAsia="Arial" w:hAnsi="Arial" w:cs="Arial"/>
                <w:sz w:val="16"/>
              </w:rPr>
              <w:t xml:space="preserve">Jeffrey </w:t>
            </w:r>
            <w:proofErr w:type="spellStart"/>
            <w:r>
              <w:rPr>
                <w:rFonts w:ascii="Arial" w:eastAsia="Arial" w:hAnsi="Arial" w:cs="Arial"/>
                <w:sz w:val="16"/>
              </w:rPr>
              <w:t>Kalban</w:t>
            </w:r>
            <w:proofErr w:type="spellEnd"/>
            <w:r>
              <w:rPr>
                <w:rFonts w:ascii="Arial" w:eastAsia="Arial" w:hAnsi="Arial" w:cs="Arial"/>
                <w:sz w:val="16"/>
              </w:rPr>
              <w:t>, CI-7</w:t>
            </w: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65A97" w:rsidRDefault="00665A97" w:rsidP="00BD36BC">
            <w:pPr>
              <w:keepNext/>
              <w:spacing w:after="0" w:line="240" w:lineRule="auto"/>
              <w:jc w:val="center"/>
            </w:pPr>
            <w:r>
              <w:rPr>
                <w:rFonts w:ascii="Arial" w:eastAsia="Arial" w:hAnsi="Arial" w:cs="Arial"/>
                <w:sz w:val="28"/>
              </w:rPr>
              <w:t>CALIFORNIA</w:t>
            </w:r>
          </w:p>
        </w:tc>
        <w:tc>
          <w:tcPr>
            <w:tcW w:w="2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65A97" w:rsidRDefault="00665A97" w:rsidP="00BD36BC">
            <w:pPr>
              <w:keepNext/>
              <w:spacing w:after="0" w:line="240" w:lineRule="auto"/>
              <w:jc w:val="center"/>
              <w:rPr>
                <w:rFonts w:ascii="Arial" w:eastAsia="Arial" w:hAnsi="Arial" w:cs="Arial"/>
                <w:b/>
                <w:sz w:val="28"/>
              </w:rPr>
            </w:pPr>
            <w:r>
              <w:rPr>
                <w:rFonts w:ascii="Arial" w:eastAsia="Arial" w:hAnsi="Arial" w:cs="Arial"/>
                <w:b/>
                <w:sz w:val="28"/>
              </w:rPr>
              <w:t>SHERMAN OAKS</w:t>
            </w:r>
          </w:p>
          <w:p w:rsidR="00665A97" w:rsidRDefault="00665A97" w:rsidP="00BD36BC">
            <w:pPr>
              <w:keepNext/>
              <w:spacing w:after="0" w:line="240" w:lineRule="auto"/>
              <w:jc w:val="center"/>
              <w:rPr>
                <w:rFonts w:ascii="Arial" w:eastAsia="Arial" w:hAnsi="Arial" w:cs="Arial"/>
                <w:b/>
                <w:sz w:val="24"/>
              </w:rPr>
            </w:pPr>
            <w:r>
              <w:rPr>
                <w:rFonts w:ascii="Arial" w:eastAsia="Arial" w:hAnsi="Arial" w:cs="Arial"/>
                <w:b/>
                <w:sz w:val="28"/>
              </w:rPr>
              <w:t xml:space="preserve"> </w:t>
            </w:r>
            <w:r>
              <w:rPr>
                <w:rFonts w:ascii="Arial" w:eastAsia="Arial" w:hAnsi="Arial" w:cs="Arial"/>
                <w:b/>
                <w:sz w:val="24"/>
              </w:rPr>
              <w:t>NEIGHBORHOOD COUNCIL</w:t>
            </w:r>
          </w:p>
          <w:p w:rsidR="00665A97" w:rsidRDefault="00665A97" w:rsidP="00BD36BC">
            <w:pPr>
              <w:spacing w:after="0" w:line="240" w:lineRule="auto"/>
              <w:jc w:val="center"/>
              <w:rPr>
                <w:rFonts w:ascii="Arial" w:eastAsia="Arial" w:hAnsi="Arial" w:cs="Arial"/>
                <w:sz w:val="28"/>
              </w:rPr>
            </w:pPr>
          </w:p>
          <w:p w:rsidR="00665A97" w:rsidRDefault="00665A97" w:rsidP="00BD36BC">
            <w:pPr>
              <w:spacing w:after="0" w:line="240" w:lineRule="auto"/>
              <w:jc w:val="center"/>
              <w:rPr>
                <w:rFonts w:ascii="Arial" w:eastAsia="Arial" w:hAnsi="Arial" w:cs="Arial"/>
                <w:sz w:val="24"/>
              </w:rPr>
            </w:pPr>
            <w:r>
              <w:rPr>
                <w:rFonts w:ascii="Arial" w:eastAsia="Arial" w:hAnsi="Arial" w:cs="Arial"/>
                <w:sz w:val="24"/>
              </w:rPr>
              <w:t>P O Box 5721</w:t>
            </w:r>
          </w:p>
          <w:p w:rsidR="00665A97" w:rsidRDefault="00665A97" w:rsidP="00BD36BC">
            <w:pPr>
              <w:spacing w:after="0" w:line="240" w:lineRule="auto"/>
              <w:jc w:val="center"/>
              <w:rPr>
                <w:rFonts w:ascii="Arial" w:eastAsia="Arial" w:hAnsi="Arial" w:cs="Arial"/>
                <w:sz w:val="24"/>
              </w:rPr>
            </w:pPr>
            <w:r>
              <w:rPr>
                <w:rFonts w:ascii="Arial" w:eastAsia="Arial" w:hAnsi="Arial" w:cs="Arial"/>
                <w:sz w:val="24"/>
              </w:rPr>
              <w:t>Sherman Oaks, CA 91413</w:t>
            </w:r>
          </w:p>
          <w:p w:rsidR="00665A97" w:rsidRDefault="00665A97" w:rsidP="00BD36BC">
            <w:pPr>
              <w:spacing w:after="0" w:line="240" w:lineRule="auto"/>
              <w:jc w:val="center"/>
              <w:rPr>
                <w:rFonts w:ascii="Arial" w:eastAsia="Arial" w:hAnsi="Arial" w:cs="Arial"/>
                <w:sz w:val="24"/>
              </w:rPr>
            </w:pPr>
            <w:r>
              <w:rPr>
                <w:rFonts w:ascii="Arial" w:eastAsia="Arial" w:hAnsi="Arial" w:cs="Arial"/>
                <w:sz w:val="24"/>
              </w:rPr>
              <w:t>(818) 503-2399</w:t>
            </w:r>
          </w:p>
          <w:p w:rsidR="00665A97" w:rsidRDefault="00665A97" w:rsidP="00BD36BC">
            <w:pPr>
              <w:spacing w:after="0" w:line="240" w:lineRule="auto"/>
              <w:jc w:val="center"/>
              <w:rPr>
                <w:rFonts w:ascii="Arial" w:eastAsia="Arial" w:hAnsi="Arial" w:cs="Arial"/>
                <w:sz w:val="28"/>
              </w:rPr>
            </w:pPr>
            <w:hyperlink r:id="rId4">
              <w:r>
                <w:rPr>
                  <w:rFonts w:ascii="Garamond" w:eastAsia="Garamond" w:hAnsi="Garamond" w:cs="Garamond"/>
                  <w:color w:val="0000FF"/>
                  <w:sz w:val="28"/>
                  <w:u w:val="single"/>
                </w:rPr>
                <w:t>www.shermanoaksnc.org</w:t>
              </w:r>
            </w:hyperlink>
          </w:p>
          <w:p w:rsidR="00665A97" w:rsidRDefault="00665A97" w:rsidP="00BD36BC">
            <w:pPr>
              <w:spacing w:after="0" w:line="240" w:lineRule="auto"/>
              <w:jc w:val="center"/>
              <w:rPr>
                <w:rFonts w:ascii="Arial" w:eastAsia="Arial" w:hAnsi="Arial" w:cs="Arial"/>
                <w:sz w:val="28"/>
              </w:rPr>
            </w:pPr>
          </w:p>
          <w:p w:rsidR="00665A97" w:rsidRDefault="00665A97" w:rsidP="00BD36BC">
            <w:pPr>
              <w:spacing w:after="0" w:line="240" w:lineRule="auto"/>
              <w:jc w:val="center"/>
              <w:rPr>
                <w:rFonts w:ascii="Arial" w:eastAsia="Arial" w:hAnsi="Arial" w:cs="Arial"/>
                <w:sz w:val="28"/>
              </w:rPr>
            </w:pPr>
          </w:p>
          <w:p w:rsidR="00665A97" w:rsidRDefault="00665A97" w:rsidP="00BD36BC">
            <w:pPr>
              <w:spacing w:after="0" w:line="240" w:lineRule="auto"/>
              <w:jc w:val="center"/>
            </w:pPr>
          </w:p>
        </w:tc>
      </w:tr>
      <w:tr w:rsidR="00665A97" w:rsidTr="00BD36BC">
        <w:trPr>
          <w:trHeight w:val="1680"/>
        </w:trPr>
        <w:tc>
          <w:tcPr>
            <w:tcW w:w="28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65A97" w:rsidRDefault="00665A97" w:rsidP="00BD36BC">
            <w:pPr>
              <w:rPr>
                <w:rFonts w:ascii="Calibri" w:eastAsia="Calibri" w:hAnsi="Calibri" w:cs="Calibri"/>
              </w:rPr>
            </w:pP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65A97" w:rsidRDefault="00665A97" w:rsidP="00BD36BC">
            <w:pPr>
              <w:keepNext/>
              <w:spacing w:after="0" w:line="240" w:lineRule="auto"/>
              <w:jc w:val="center"/>
              <w:rPr>
                <w:rFonts w:ascii="Lucida Sans" w:eastAsia="Lucida Sans" w:hAnsi="Lucida Sans" w:cs="Lucida Sans"/>
                <w:sz w:val="28"/>
              </w:rPr>
            </w:pPr>
            <w:r>
              <w:object w:dxaOrig="1559" w:dyaOrig="1518">
                <v:rect id="rectole0000000000" o:spid="_x0000_i1025" style="width:78pt;height:76.2pt" o:ole="" o:preferrelative="t" stroked="f">
                  <v:imagedata r:id="rId5" o:title=""/>
                </v:rect>
                <o:OLEObject Type="Embed" ProgID="StaticMetafile" ShapeID="rectole0000000000" DrawAspect="Content" ObjectID="_1510319544" r:id="rId6"/>
              </w:object>
            </w:r>
          </w:p>
          <w:p w:rsidR="00665A97" w:rsidRDefault="00665A97" w:rsidP="00BD36BC">
            <w:pPr>
              <w:spacing w:after="0" w:line="240" w:lineRule="auto"/>
              <w:rPr>
                <w:rFonts w:ascii="Garamond" w:eastAsia="Garamond" w:hAnsi="Garamond" w:cs="Garamond"/>
                <w:sz w:val="24"/>
              </w:rPr>
            </w:pPr>
          </w:p>
          <w:p w:rsidR="00665A97" w:rsidRDefault="00665A97" w:rsidP="00BD36BC">
            <w:pPr>
              <w:spacing w:after="0" w:line="240" w:lineRule="auto"/>
              <w:jc w:val="center"/>
              <w:rPr>
                <w:rFonts w:ascii="Garamond" w:eastAsia="Garamond" w:hAnsi="Garamond" w:cs="Garamond"/>
                <w:b/>
                <w:color w:val="000000"/>
                <w:sz w:val="24"/>
                <w:shd w:val="clear" w:color="auto" w:fill="FFFFFF"/>
              </w:rPr>
            </w:pPr>
            <w:r>
              <w:rPr>
                <w:rFonts w:ascii="Garamond" w:eastAsia="Garamond" w:hAnsi="Garamond" w:cs="Garamond"/>
                <w:b/>
                <w:color w:val="000000"/>
                <w:sz w:val="24"/>
                <w:shd w:val="clear" w:color="auto" w:fill="FFFFFF"/>
              </w:rPr>
              <w:t>Sherman Oaks Neighborhood Council</w:t>
            </w:r>
          </w:p>
          <w:p w:rsidR="00665A97" w:rsidRDefault="00665A97" w:rsidP="00BD36BC">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 EXECUTIVE COMMITTEE MEETING</w:t>
            </w:r>
          </w:p>
          <w:p w:rsidR="00665A97" w:rsidRDefault="00357631" w:rsidP="00BD36BC">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Monday, November 30</w:t>
            </w:r>
            <w:r w:rsidR="00665A97">
              <w:rPr>
                <w:rFonts w:ascii="Garamond" w:eastAsia="Garamond" w:hAnsi="Garamond" w:cs="Garamond"/>
                <w:b/>
                <w:color w:val="FF0000"/>
                <w:sz w:val="24"/>
                <w:shd w:val="clear" w:color="auto" w:fill="FFFFFF"/>
              </w:rPr>
              <w:t xml:space="preserve">, </w:t>
            </w:r>
            <w:r w:rsidR="00665A97" w:rsidRPr="00D03F01">
              <w:rPr>
                <w:rFonts w:ascii="Garamond" w:eastAsia="Garamond" w:hAnsi="Garamond" w:cs="Garamond"/>
                <w:b/>
                <w:color w:val="FF0000"/>
                <w:sz w:val="24"/>
                <w:shd w:val="clear" w:color="auto" w:fill="FFFFFF"/>
              </w:rPr>
              <w:t>2015</w:t>
            </w:r>
          </w:p>
          <w:p w:rsidR="00357631" w:rsidRDefault="00357631" w:rsidP="00BD36BC">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Sherman Oaks Public library</w:t>
            </w:r>
          </w:p>
          <w:p w:rsidR="00B03BD8" w:rsidRDefault="00B03BD8" w:rsidP="00BD36BC">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14245 Moorpark St.</w:t>
            </w:r>
          </w:p>
          <w:p w:rsidR="00357631" w:rsidRPr="00D03F01" w:rsidRDefault="00357631" w:rsidP="00BD36BC">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6</w:t>
            </w:r>
            <w:r w:rsidR="007F501A">
              <w:rPr>
                <w:rFonts w:ascii="Garamond" w:eastAsia="Garamond" w:hAnsi="Garamond" w:cs="Garamond"/>
                <w:b/>
                <w:color w:val="FF0000"/>
                <w:sz w:val="24"/>
                <w:shd w:val="clear" w:color="auto" w:fill="FFFFFF"/>
              </w:rPr>
              <w:t>:30</w:t>
            </w:r>
            <w:r>
              <w:rPr>
                <w:rFonts w:ascii="Garamond" w:eastAsia="Garamond" w:hAnsi="Garamond" w:cs="Garamond"/>
                <w:b/>
                <w:color w:val="FF0000"/>
                <w:sz w:val="24"/>
                <w:shd w:val="clear" w:color="auto" w:fill="FFFFFF"/>
              </w:rPr>
              <w:t xml:space="preserve"> p.m.</w:t>
            </w:r>
          </w:p>
          <w:p w:rsidR="00665A97" w:rsidRPr="009549E5" w:rsidRDefault="00665A97" w:rsidP="00BA34BD">
            <w:pPr>
              <w:spacing w:after="0" w:line="240" w:lineRule="auto"/>
              <w:jc w:val="center"/>
              <w:rPr>
                <w:rFonts w:ascii="Garamond" w:eastAsia="Garamond" w:hAnsi="Garamond" w:cs="Garamond"/>
                <w:b/>
                <w:sz w:val="24"/>
              </w:rPr>
            </w:pPr>
          </w:p>
        </w:tc>
        <w:tc>
          <w:tcPr>
            <w:tcW w:w="2520"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665A97" w:rsidRDefault="00665A97" w:rsidP="00BD36BC"/>
        </w:tc>
      </w:tr>
    </w:tbl>
    <w:p w:rsidR="00665A97" w:rsidRDefault="00665A97" w:rsidP="00665A97">
      <w:pPr>
        <w:spacing w:after="0" w:line="240" w:lineRule="auto"/>
        <w:jc w:val="both"/>
        <w:rPr>
          <w:rFonts w:ascii="Arial" w:eastAsia="Arial" w:hAnsi="Arial" w:cs="Arial"/>
          <w:color w:val="000000"/>
          <w:sz w:val="16"/>
          <w:shd w:val="clear" w:color="auto" w:fill="FFFFFF"/>
        </w:rPr>
      </w:pPr>
    </w:p>
    <w:p w:rsidR="00665A97" w:rsidRDefault="00665A97" w:rsidP="00665A97">
      <w:pPr>
        <w:spacing w:after="0" w:line="240" w:lineRule="auto"/>
        <w:jc w:val="both"/>
        <w:rPr>
          <w:rFonts w:ascii="Times New Roman" w:eastAsia="Times New Roman" w:hAnsi="Times New Roman" w:cs="Times New Roman"/>
          <w:b/>
          <w:color w:val="000000"/>
          <w:sz w:val="16"/>
          <w:shd w:val="clear" w:color="auto" w:fill="FFFFFF"/>
        </w:rPr>
      </w:pPr>
      <w:r>
        <w:rPr>
          <w:rFonts w:ascii="Arial" w:eastAsia="Arial" w:hAnsi="Arial" w:cs="Arial"/>
          <w:color w:val="000000"/>
          <w:sz w:val="16"/>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Sherman Oaks Public Library, 14245 Moorpark St</w:t>
      </w:r>
      <w:proofErr w:type="gramStart"/>
      <w:r>
        <w:rPr>
          <w:rFonts w:ascii="Arial" w:eastAsia="Arial" w:hAnsi="Arial" w:cs="Arial"/>
          <w:color w:val="000000"/>
          <w:sz w:val="16"/>
          <w:shd w:val="clear" w:color="auto" w:fill="FFFFFF"/>
        </w:rPr>
        <w:t>..</w:t>
      </w:r>
      <w:proofErr w:type="gramEnd"/>
      <w:r>
        <w:rPr>
          <w:rFonts w:ascii="Arial" w:eastAsia="Arial" w:hAnsi="Arial" w:cs="Arial"/>
          <w:color w:val="000000"/>
          <w:sz w:val="16"/>
          <w:shd w:val="clear" w:color="auto" w:fill="FFFFFF"/>
        </w:rPr>
        <w:t xml:space="preserve">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665A97" w:rsidRDefault="00665A97" w:rsidP="00665A97">
      <w:pPr>
        <w:spacing w:after="0" w:line="240" w:lineRule="auto"/>
        <w:ind w:left="720"/>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AGENDA</w:t>
      </w:r>
    </w:p>
    <w:p w:rsidR="00665A97" w:rsidRDefault="00665A97" w:rsidP="00665A97">
      <w:pPr>
        <w:spacing w:after="0" w:line="240" w:lineRule="auto"/>
        <w:ind w:left="720"/>
        <w:jc w:val="center"/>
        <w:rPr>
          <w:rFonts w:ascii="Times New Roman" w:eastAsia="Times New Roman" w:hAnsi="Times New Roman" w:cs="Times New Roman"/>
          <w:b/>
          <w:color w:val="000000"/>
          <w:sz w:val="32"/>
          <w:shd w:val="clear" w:color="auto" w:fill="FFFFFF"/>
        </w:rPr>
      </w:pPr>
    </w:p>
    <w:p w:rsidR="00665A97" w:rsidRDefault="00665A97" w:rsidP="00665A97">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 Call to order - Jill Banks Barad, President</w:t>
      </w:r>
    </w:p>
    <w:p w:rsidR="00665A97" w:rsidRDefault="00665A97" w:rsidP="00665A97">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2. Approval of Executive Committee Minutes of </w:t>
      </w:r>
      <w:r w:rsidR="007F501A">
        <w:rPr>
          <w:rFonts w:ascii="Times New Roman" w:eastAsia="Times New Roman" w:hAnsi="Times New Roman" w:cs="Times New Roman"/>
          <w:color w:val="000000"/>
          <w:sz w:val="24"/>
          <w:shd w:val="clear" w:color="auto" w:fill="FFFFFF"/>
        </w:rPr>
        <w:t>October 27</w:t>
      </w:r>
      <w:r w:rsidR="00357631">
        <w:rPr>
          <w:rFonts w:ascii="Times New Roman" w:eastAsia="Times New Roman" w:hAnsi="Times New Roman" w:cs="Times New Roman"/>
          <w:color w:val="000000"/>
          <w:sz w:val="24"/>
          <w:shd w:val="clear" w:color="auto" w:fill="FFFFFF"/>
        </w:rPr>
        <w:t>, 2015</w:t>
      </w:r>
    </w:p>
    <w:p w:rsidR="00665A97" w:rsidRDefault="00665A97" w:rsidP="00665A97">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 Public comment on non-agenda items</w:t>
      </w:r>
    </w:p>
    <w:p w:rsidR="00665A97" w:rsidRDefault="00665A97" w:rsidP="00665A97">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 President’s Report</w:t>
      </w:r>
    </w:p>
    <w:p w:rsidR="00665A97" w:rsidRPr="00C910AF" w:rsidRDefault="00665A97" w:rsidP="00016E29">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a. Agenda and Action items for </w:t>
      </w:r>
      <w:r w:rsidR="00016E29">
        <w:rPr>
          <w:rFonts w:ascii="Times New Roman" w:eastAsia="Times New Roman" w:hAnsi="Times New Roman" w:cs="Times New Roman"/>
          <w:color w:val="000000"/>
          <w:sz w:val="24"/>
          <w:shd w:val="clear" w:color="auto" w:fill="FFFFFF"/>
        </w:rPr>
        <w:t>December 14 Board meeting</w:t>
      </w:r>
    </w:p>
    <w:p w:rsidR="00665A97" w:rsidRPr="00962D86" w:rsidRDefault="00665A97" w:rsidP="00665A97">
      <w:pPr>
        <w:spacing w:after="0" w:line="240" w:lineRule="auto"/>
        <w:rPr>
          <w:rFonts w:ascii="Times New Roman" w:eastAsia="Times New Roman" w:hAnsi="Times New Roman" w:cs="Times New Roman"/>
          <w:color w:val="000000"/>
          <w:sz w:val="24"/>
          <w:shd w:val="clear" w:color="auto" w:fill="FFFFFF"/>
        </w:rPr>
      </w:pPr>
      <w:r>
        <w:rPr>
          <w:rFonts w:ascii="Calibri" w:eastAsia="Calibri" w:hAnsi="Calibri" w:cs="Calibri"/>
          <w:color w:val="000000"/>
          <w:sz w:val="24"/>
        </w:rPr>
        <w:t xml:space="preserve">              </w:t>
      </w:r>
      <w:r>
        <w:rPr>
          <w:rFonts w:ascii="Times New Roman" w:eastAsia="Times New Roman" w:hAnsi="Times New Roman" w:cs="Times New Roman"/>
          <w:color w:val="000000"/>
          <w:sz w:val="24"/>
          <w:shd w:val="clear" w:color="auto" w:fill="FFFFFF"/>
        </w:rPr>
        <w:t xml:space="preserve">5. </w:t>
      </w:r>
      <w:r w:rsidRPr="00C61B74">
        <w:rPr>
          <w:rFonts w:ascii="Times New Roman" w:eastAsia="Times New Roman" w:hAnsi="Times New Roman" w:cs="Times New Roman"/>
          <w:color w:val="000000"/>
          <w:sz w:val="24"/>
          <w:shd w:val="clear" w:color="auto" w:fill="FFFFFF"/>
        </w:rPr>
        <w:t xml:space="preserve">Treasurer’s Report/Finance Committee –Howard </w:t>
      </w:r>
      <w:proofErr w:type="spellStart"/>
      <w:r w:rsidRPr="00C61B74">
        <w:rPr>
          <w:rFonts w:ascii="Times New Roman" w:eastAsia="Times New Roman" w:hAnsi="Times New Roman" w:cs="Times New Roman"/>
          <w:color w:val="000000"/>
          <w:sz w:val="24"/>
          <w:shd w:val="clear" w:color="auto" w:fill="FFFFFF"/>
        </w:rPr>
        <w:t>Katchen</w:t>
      </w:r>
      <w:proofErr w:type="spellEnd"/>
      <w:r w:rsidRPr="00C61B74">
        <w:rPr>
          <w:rFonts w:ascii="Times New Roman" w:eastAsia="Times New Roman" w:hAnsi="Times New Roman" w:cs="Times New Roman"/>
          <w:color w:val="000000"/>
          <w:sz w:val="24"/>
          <w:shd w:val="clear" w:color="auto" w:fill="FFFFFF"/>
        </w:rPr>
        <w:t>, Treasurer</w:t>
      </w:r>
      <w:r>
        <w:rPr>
          <w:rFonts w:ascii="Calibri" w:eastAsia="Calibri" w:hAnsi="Calibri" w:cs="Calibri"/>
          <w:color w:val="000000"/>
          <w:sz w:val="24"/>
        </w:rPr>
        <w:t xml:space="preserve">      </w:t>
      </w:r>
    </w:p>
    <w:p w:rsidR="00665A97" w:rsidRDefault="00665A97" w:rsidP="00665A9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6. Committee </w:t>
      </w:r>
      <w:proofErr w:type="gramStart"/>
      <w:r>
        <w:rPr>
          <w:rFonts w:ascii="Times New Roman" w:eastAsia="Times New Roman" w:hAnsi="Times New Roman" w:cs="Times New Roman"/>
          <w:color w:val="000000"/>
          <w:sz w:val="24"/>
          <w:shd w:val="clear" w:color="auto" w:fill="FFFFFF"/>
        </w:rPr>
        <w:t>Reports :</w:t>
      </w:r>
      <w:proofErr w:type="gramEnd"/>
      <w:r>
        <w:rPr>
          <w:rFonts w:ascii="Times New Roman" w:eastAsia="Times New Roman" w:hAnsi="Times New Roman" w:cs="Times New Roman"/>
          <w:color w:val="000000"/>
          <w:sz w:val="24"/>
          <w:shd w:val="clear" w:color="auto" w:fill="FFFFFF"/>
        </w:rPr>
        <w:t xml:space="preserve"> </w:t>
      </w:r>
    </w:p>
    <w:p w:rsidR="00665A97" w:rsidRDefault="00665A97" w:rsidP="00665A9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a. Outreach Committee</w:t>
      </w:r>
    </w:p>
    <w:p w:rsidR="00665A97" w:rsidRDefault="00665A97" w:rsidP="00665A9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 xml:space="preserve">b. </w:t>
      </w:r>
      <w:r w:rsidR="00016E29">
        <w:rPr>
          <w:rFonts w:ascii="Times New Roman" w:eastAsia="Times New Roman" w:hAnsi="Times New Roman" w:cs="Times New Roman"/>
          <w:color w:val="000000"/>
          <w:sz w:val="24"/>
          <w:shd w:val="clear" w:color="auto" w:fill="FFFFFF"/>
        </w:rPr>
        <w:t>April</w:t>
      </w:r>
      <w:proofErr w:type="gramEnd"/>
      <w:r w:rsidR="00016E29">
        <w:rPr>
          <w:rFonts w:ascii="Times New Roman" w:eastAsia="Times New Roman" w:hAnsi="Times New Roman" w:cs="Times New Roman"/>
          <w:color w:val="000000"/>
          <w:sz w:val="24"/>
          <w:shd w:val="clear" w:color="auto" w:fill="FFFFFF"/>
        </w:rPr>
        <w:t xml:space="preserve"> 7 </w:t>
      </w:r>
      <w:r>
        <w:rPr>
          <w:rFonts w:ascii="Times New Roman" w:eastAsia="Times New Roman" w:hAnsi="Times New Roman" w:cs="Times New Roman"/>
          <w:color w:val="000000"/>
          <w:sz w:val="24"/>
          <w:shd w:val="clear" w:color="auto" w:fill="FFFFFF"/>
        </w:rPr>
        <w:t>Elections</w:t>
      </w:r>
      <w:r w:rsidR="00016E29">
        <w:rPr>
          <w:rFonts w:ascii="Times New Roman" w:eastAsia="Times New Roman" w:hAnsi="Times New Roman" w:cs="Times New Roman"/>
          <w:color w:val="000000"/>
          <w:sz w:val="24"/>
          <w:shd w:val="clear" w:color="auto" w:fill="FFFFFF"/>
        </w:rPr>
        <w:t xml:space="preserve"> timelines</w:t>
      </w:r>
      <w:r>
        <w:rPr>
          <w:rFonts w:ascii="Times New Roman" w:eastAsia="Times New Roman" w:hAnsi="Times New Roman" w:cs="Times New Roman"/>
          <w:color w:val="000000"/>
          <w:sz w:val="24"/>
          <w:shd w:val="clear" w:color="auto" w:fill="FFFFFF"/>
        </w:rPr>
        <w:t xml:space="preserve">- Jay </w:t>
      </w:r>
      <w:proofErr w:type="spellStart"/>
      <w:r>
        <w:rPr>
          <w:rFonts w:ascii="Times New Roman" w:eastAsia="Times New Roman" w:hAnsi="Times New Roman" w:cs="Times New Roman"/>
          <w:color w:val="000000"/>
          <w:sz w:val="24"/>
          <w:shd w:val="clear" w:color="auto" w:fill="FFFFFF"/>
        </w:rPr>
        <w:t>Beeber</w:t>
      </w:r>
      <w:proofErr w:type="spellEnd"/>
      <w:r>
        <w:rPr>
          <w:rFonts w:ascii="Times New Roman" w:eastAsia="Times New Roman" w:hAnsi="Times New Roman" w:cs="Times New Roman"/>
          <w:color w:val="000000"/>
          <w:sz w:val="24"/>
          <w:shd w:val="clear" w:color="auto" w:fill="FFFFFF"/>
        </w:rPr>
        <w:t xml:space="preserve">, Chair </w:t>
      </w:r>
    </w:p>
    <w:p w:rsidR="00016E29" w:rsidRDefault="00665A97" w:rsidP="00665A9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c. Land Use Committee- Ron Ziff, Chair </w:t>
      </w:r>
    </w:p>
    <w:p w:rsidR="00665A97" w:rsidRDefault="00016E29" w:rsidP="00665A9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Discu</w:t>
      </w:r>
      <w:r w:rsidR="007F501A">
        <w:rPr>
          <w:rFonts w:ascii="Times New Roman" w:eastAsia="Times New Roman" w:hAnsi="Times New Roman" w:cs="Times New Roman"/>
          <w:color w:val="000000"/>
          <w:sz w:val="24"/>
          <w:shd w:val="clear" w:color="auto" w:fill="FFFFFF"/>
        </w:rPr>
        <w:t xml:space="preserve">ssion re: Baseline </w:t>
      </w:r>
      <w:proofErr w:type="spellStart"/>
      <w:r w:rsidR="007F501A">
        <w:rPr>
          <w:rFonts w:ascii="Times New Roman" w:eastAsia="Times New Roman" w:hAnsi="Times New Roman" w:cs="Times New Roman"/>
          <w:color w:val="000000"/>
          <w:sz w:val="24"/>
          <w:shd w:val="clear" w:color="auto" w:fill="FFFFFF"/>
        </w:rPr>
        <w:t>Mansionization</w:t>
      </w:r>
      <w:proofErr w:type="spellEnd"/>
      <w:r w:rsidR="007F501A">
        <w:rPr>
          <w:rFonts w:ascii="Times New Roman" w:eastAsia="Times New Roman" w:hAnsi="Times New Roman" w:cs="Times New Roman"/>
          <w:color w:val="000000"/>
          <w:sz w:val="24"/>
          <w:shd w:val="clear" w:color="auto" w:fill="FFFFFF"/>
        </w:rPr>
        <w:t xml:space="preserve"> Ordinance (BMO)</w:t>
      </w:r>
      <w:r w:rsidR="00665A97">
        <w:rPr>
          <w:rFonts w:ascii="Times New Roman" w:eastAsia="Times New Roman" w:hAnsi="Times New Roman" w:cs="Times New Roman"/>
          <w:color w:val="000000"/>
          <w:sz w:val="24"/>
          <w:shd w:val="clear" w:color="auto" w:fill="FFFFFF"/>
        </w:rPr>
        <w:tab/>
      </w:r>
      <w:r w:rsidR="00665A97">
        <w:rPr>
          <w:rFonts w:ascii="Times New Roman" w:eastAsia="Times New Roman" w:hAnsi="Times New Roman" w:cs="Times New Roman"/>
          <w:color w:val="000000"/>
          <w:sz w:val="24"/>
          <w:shd w:val="clear" w:color="auto" w:fill="FFFFFF"/>
        </w:rPr>
        <w:tab/>
        <w:t xml:space="preserve">  </w:t>
      </w:r>
    </w:p>
    <w:p w:rsidR="00665A97" w:rsidRDefault="00665A97" w:rsidP="00665A9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sidR="00016E29">
        <w:rPr>
          <w:rFonts w:ascii="Times New Roman" w:eastAsia="Times New Roman" w:hAnsi="Times New Roman" w:cs="Times New Roman"/>
          <w:color w:val="000000"/>
          <w:sz w:val="24"/>
          <w:shd w:val="clear" w:color="auto" w:fill="FFFFFF"/>
        </w:rPr>
        <w:t xml:space="preserve">d. </w:t>
      </w:r>
      <w:r>
        <w:rPr>
          <w:rFonts w:ascii="Times New Roman" w:eastAsia="Times New Roman" w:hAnsi="Times New Roman" w:cs="Times New Roman"/>
          <w:color w:val="000000"/>
          <w:sz w:val="24"/>
          <w:shd w:val="clear" w:color="auto" w:fill="FFFFFF"/>
        </w:rPr>
        <w:t xml:space="preserve"> Green</w:t>
      </w:r>
      <w:proofErr w:type="gramEnd"/>
      <w:r>
        <w:rPr>
          <w:rFonts w:ascii="Times New Roman" w:eastAsia="Times New Roman" w:hAnsi="Times New Roman" w:cs="Times New Roman"/>
          <w:color w:val="000000"/>
          <w:sz w:val="24"/>
          <w:shd w:val="clear" w:color="auto" w:fill="FFFFFF"/>
        </w:rPr>
        <w:t xml:space="preserve"> and Beautification  -Carolyn </w:t>
      </w:r>
      <w:proofErr w:type="spellStart"/>
      <w:r>
        <w:rPr>
          <w:rFonts w:ascii="Times New Roman" w:eastAsia="Times New Roman" w:hAnsi="Times New Roman" w:cs="Times New Roman"/>
          <w:color w:val="000000"/>
          <w:sz w:val="24"/>
          <w:shd w:val="clear" w:color="auto" w:fill="FFFFFF"/>
        </w:rPr>
        <w:t>Casavan</w:t>
      </w:r>
      <w:proofErr w:type="spellEnd"/>
      <w:r>
        <w:rPr>
          <w:rFonts w:ascii="Times New Roman" w:eastAsia="Times New Roman" w:hAnsi="Times New Roman" w:cs="Times New Roman"/>
          <w:color w:val="000000"/>
          <w:sz w:val="24"/>
          <w:shd w:val="clear" w:color="auto" w:fill="FFFFFF"/>
        </w:rPr>
        <w:t xml:space="preserve">, Chair </w:t>
      </w:r>
    </w:p>
    <w:p w:rsidR="00665A97" w:rsidRDefault="00016E29" w:rsidP="00665A9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e.  Animal</w:t>
      </w:r>
      <w:proofErr w:type="gramEnd"/>
      <w:r>
        <w:rPr>
          <w:rFonts w:ascii="Times New Roman" w:eastAsia="Times New Roman" w:hAnsi="Times New Roman" w:cs="Times New Roman"/>
          <w:color w:val="000000"/>
          <w:sz w:val="24"/>
          <w:shd w:val="clear" w:color="auto" w:fill="FFFFFF"/>
        </w:rPr>
        <w:t xml:space="preserve"> Welfare  Committee: Debbie </w:t>
      </w:r>
      <w:proofErr w:type="spellStart"/>
      <w:r>
        <w:rPr>
          <w:rFonts w:ascii="Times New Roman" w:eastAsia="Times New Roman" w:hAnsi="Times New Roman" w:cs="Times New Roman"/>
          <w:color w:val="000000"/>
          <w:sz w:val="24"/>
          <w:shd w:val="clear" w:color="auto" w:fill="FFFFFF"/>
        </w:rPr>
        <w:t>Kozin</w:t>
      </w:r>
      <w:proofErr w:type="spellEnd"/>
      <w:r>
        <w:rPr>
          <w:rFonts w:ascii="Times New Roman" w:eastAsia="Times New Roman" w:hAnsi="Times New Roman" w:cs="Times New Roman"/>
          <w:color w:val="000000"/>
          <w:sz w:val="24"/>
          <w:shd w:val="clear" w:color="auto" w:fill="FFFFFF"/>
        </w:rPr>
        <w:t>, Chair</w:t>
      </w:r>
    </w:p>
    <w:p w:rsidR="00665A97" w:rsidRDefault="00665A97" w:rsidP="00665A9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ab/>
        <w:t xml:space="preserve">  7.   Announcements from the Executive Committee on items within SONC’s                           </w:t>
      </w:r>
    </w:p>
    <w:p w:rsidR="00665A97" w:rsidRDefault="00665A97" w:rsidP="00665A97">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Jurisdiction</w:t>
      </w:r>
    </w:p>
    <w:p w:rsidR="00665A97" w:rsidRPr="00454810" w:rsidRDefault="00665A97" w:rsidP="00665A97">
      <w:pPr>
        <w:spacing w:after="0" w:line="240" w:lineRule="auto"/>
        <w:ind w:left="10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a. </w:t>
      </w:r>
      <w:r w:rsidRPr="00454810">
        <w:rPr>
          <w:rFonts w:ascii="Times New Roman" w:eastAsia="Times New Roman" w:hAnsi="Times New Roman" w:cs="Times New Roman"/>
          <w:color w:val="000000"/>
          <w:sz w:val="24"/>
          <w:shd w:val="clear" w:color="auto" w:fill="FFFFFF"/>
        </w:rPr>
        <w:t xml:space="preserve">Next VANC meeting, Thursday, </w:t>
      </w:r>
      <w:r w:rsidR="00016E29">
        <w:rPr>
          <w:rFonts w:ascii="Times New Roman" w:eastAsia="Times New Roman" w:hAnsi="Times New Roman" w:cs="Times New Roman"/>
          <w:color w:val="000000"/>
          <w:sz w:val="24"/>
          <w:shd w:val="clear" w:color="auto" w:fill="FFFFFF"/>
        </w:rPr>
        <w:t>December</w:t>
      </w:r>
      <w:r w:rsidRPr="00454810">
        <w:rPr>
          <w:rFonts w:ascii="Times New Roman" w:eastAsia="Times New Roman" w:hAnsi="Times New Roman" w:cs="Times New Roman"/>
          <w:color w:val="000000"/>
          <w:sz w:val="24"/>
          <w:shd w:val="clear" w:color="auto" w:fill="FFFFFF"/>
        </w:rPr>
        <w:t xml:space="preserve"> 10 </w:t>
      </w:r>
    </w:p>
    <w:p w:rsidR="00665A97" w:rsidRDefault="00665A97" w:rsidP="00665A97">
      <w:pPr>
        <w:spacing w:after="0" w:line="240" w:lineRule="auto"/>
        <w:ind w:left="10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proofErr w:type="gramStart"/>
      <w:r>
        <w:rPr>
          <w:rFonts w:ascii="Times New Roman" w:eastAsia="Times New Roman" w:hAnsi="Times New Roman" w:cs="Times New Roman"/>
          <w:color w:val="000000"/>
          <w:sz w:val="24"/>
          <w:shd w:val="clear" w:color="auto" w:fill="FFFFFF"/>
        </w:rPr>
        <w:t>b</w:t>
      </w:r>
      <w:proofErr w:type="gramEnd"/>
      <w:r>
        <w:rPr>
          <w:rFonts w:ascii="Times New Roman" w:eastAsia="Times New Roman" w:hAnsi="Times New Roman" w:cs="Times New Roman"/>
          <w:color w:val="000000"/>
          <w:sz w:val="24"/>
          <w:shd w:val="clear" w:color="auto" w:fill="FFFFFF"/>
        </w:rPr>
        <w:t xml:space="preserve">. </w:t>
      </w:r>
      <w:r w:rsidR="00016E29">
        <w:rPr>
          <w:rFonts w:ascii="Times New Roman" w:eastAsia="Times New Roman" w:hAnsi="Times New Roman" w:cs="Times New Roman"/>
          <w:color w:val="000000"/>
          <w:sz w:val="24"/>
          <w:shd w:val="clear" w:color="auto" w:fill="FFFFFF"/>
        </w:rPr>
        <w:t>No SONC Executive Committee meeting in December</w:t>
      </w:r>
    </w:p>
    <w:p w:rsidR="00016E29" w:rsidRDefault="00016E29" w:rsidP="00016E29">
      <w:pPr>
        <w:spacing w:after="0" w:line="240" w:lineRule="auto"/>
        <w:ind w:left="1068"/>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Next meeting: Monday, January 4 or Tuesday, January </w:t>
      </w:r>
      <w:proofErr w:type="gramStart"/>
      <w:r>
        <w:rPr>
          <w:rFonts w:ascii="Times New Roman" w:eastAsia="Times New Roman" w:hAnsi="Times New Roman" w:cs="Times New Roman"/>
          <w:color w:val="000000"/>
          <w:sz w:val="24"/>
          <w:shd w:val="clear" w:color="auto" w:fill="FFFFFF"/>
        </w:rPr>
        <w:t>5</w:t>
      </w:r>
      <w:r w:rsidR="00665A97">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TBA</w:t>
      </w:r>
      <w:proofErr w:type="gramEnd"/>
      <w:r w:rsidR="00665A97">
        <w:rPr>
          <w:rFonts w:ascii="Times New Roman" w:eastAsia="Times New Roman" w:hAnsi="Times New Roman" w:cs="Times New Roman"/>
          <w:color w:val="000000"/>
          <w:sz w:val="24"/>
          <w:shd w:val="clear" w:color="auto" w:fill="FFFFFF"/>
        </w:rPr>
        <w:t xml:space="preserve">            </w:t>
      </w:r>
    </w:p>
    <w:p w:rsidR="00665A97" w:rsidRDefault="00016E29" w:rsidP="00016E29">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665A97">
        <w:rPr>
          <w:rFonts w:ascii="Times New Roman" w:eastAsia="Times New Roman" w:hAnsi="Times New Roman" w:cs="Times New Roman"/>
          <w:color w:val="000000"/>
          <w:sz w:val="24"/>
          <w:shd w:val="clear" w:color="auto" w:fill="FFFFFF"/>
        </w:rPr>
        <w:t xml:space="preserve">8.    </w:t>
      </w:r>
      <w:r w:rsidR="00665A97">
        <w:rPr>
          <w:rFonts w:ascii="Times New Roman" w:eastAsia="Times New Roman" w:hAnsi="Times New Roman" w:cs="Times New Roman"/>
          <w:sz w:val="24"/>
          <w:shd w:val="clear" w:color="auto" w:fill="FFFFFF"/>
        </w:rPr>
        <w:t>Adjournment</w:t>
      </w:r>
    </w:p>
    <w:p w:rsidR="00665A97" w:rsidRDefault="00665A97" w:rsidP="00665A97">
      <w:pPr>
        <w:spacing w:after="0" w:line="240" w:lineRule="auto"/>
        <w:rPr>
          <w:rFonts w:ascii="Garamond" w:eastAsia="Garamond" w:hAnsi="Garamond" w:cs="Garamond"/>
          <w:sz w:val="24"/>
        </w:rPr>
      </w:pPr>
    </w:p>
    <w:p w:rsidR="00665A97" w:rsidRDefault="00665A97" w:rsidP="00665A97">
      <w:pPr>
        <w:spacing w:after="0" w:line="240" w:lineRule="auto"/>
        <w:rPr>
          <w:rFonts w:ascii="Garamond" w:eastAsia="Garamond" w:hAnsi="Garamond" w:cs="Garamond"/>
          <w:sz w:val="24"/>
        </w:rPr>
      </w:pPr>
    </w:p>
    <w:p w:rsidR="00665A97" w:rsidRDefault="00665A97" w:rsidP="00665A97">
      <w:pPr>
        <w:spacing w:after="0" w:line="240" w:lineRule="auto"/>
        <w:rPr>
          <w:rFonts w:ascii="Garamond" w:eastAsia="Garamond" w:hAnsi="Garamond" w:cs="Garamond"/>
          <w:sz w:val="24"/>
        </w:rPr>
      </w:pPr>
    </w:p>
    <w:p w:rsidR="00665A97" w:rsidRDefault="00665A97" w:rsidP="00665A97"/>
    <w:p w:rsidR="006A0CD4" w:rsidRDefault="007F501A"/>
    <w:sectPr w:rsidR="006A0CD4"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65A97"/>
    <w:rsid w:val="00016E29"/>
    <w:rsid w:val="00357631"/>
    <w:rsid w:val="00665A97"/>
    <w:rsid w:val="007F501A"/>
    <w:rsid w:val="00A36A72"/>
    <w:rsid w:val="00A86F0D"/>
    <w:rsid w:val="00B03BD8"/>
    <w:rsid w:val="00BA34BD"/>
    <w:rsid w:val="00BE2661"/>
    <w:rsid w:val="00D049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A9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hyperlink" Target="http://www.shermanoaks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1492</TotalTime>
  <Pages>1</Pages>
  <Words>521</Words>
  <Characters>2973</Characters>
  <Application>Microsoft Office Word</Application>
  <DocSecurity>0</DocSecurity>
  <Lines>24</Lines>
  <Paragraphs>6</Paragraphs>
  <ScaleCrop>false</ScaleCrop>
  <Company>Hewlett-Packard Company</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7</cp:revision>
  <cp:lastPrinted>2015-11-30T00:19:00Z</cp:lastPrinted>
  <dcterms:created xsi:type="dcterms:W3CDTF">2015-11-28T22:41:00Z</dcterms:created>
  <dcterms:modified xsi:type="dcterms:W3CDTF">2015-11-30T00:26:00Z</dcterms:modified>
</cp:coreProperties>
</file>